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1A7E" w14:textId="689AA0B3" w:rsidR="005D7ACE" w:rsidRPr="00483C0A" w:rsidRDefault="0025017D">
      <w:pPr>
        <w:rPr>
          <w:b/>
          <w:bCs/>
          <w:sz w:val="40"/>
          <w:szCs w:val="40"/>
        </w:rPr>
      </w:pPr>
      <w:r w:rsidRPr="00483C0A">
        <w:rPr>
          <w:b/>
          <w:bCs/>
          <w:sz w:val="40"/>
          <w:szCs w:val="40"/>
        </w:rPr>
        <w:t xml:space="preserve">America Expands </w:t>
      </w:r>
    </w:p>
    <w:p w14:paraId="06D504BF" w14:textId="77777777" w:rsidR="0025017D" w:rsidRDefault="0025017D"/>
    <w:p w14:paraId="36E4913A" w14:textId="77777777" w:rsidR="0025017D" w:rsidRDefault="0025017D"/>
    <w:p w14:paraId="2BF917B5" w14:textId="03231BC8" w:rsidR="0025017D" w:rsidRDefault="0025017D">
      <w:r>
        <w:t xml:space="preserve">Union Pacific &amp; the Central Pacific </w:t>
      </w:r>
      <w:proofErr w:type="gramStart"/>
      <w:r>
        <w:t>( compare</w:t>
      </w:r>
      <w:proofErr w:type="gramEnd"/>
      <w:r>
        <w:t xml:space="preserve"> &amp; contrast)</w:t>
      </w:r>
    </w:p>
    <w:p w14:paraId="52CAF95B" w14:textId="77777777" w:rsidR="0025017D" w:rsidRDefault="0025017D"/>
    <w:p w14:paraId="06F838BE" w14:textId="77777777" w:rsidR="0025017D" w:rsidRDefault="0025017D"/>
    <w:p w14:paraId="1AB31353" w14:textId="77777777" w:rsidR="0025017D" w:rsidRDefault="0025017D"/>
    <w:p w14:paraId="0B24659B" w14:textId="77777777" w:rsidR="0025017D" w:rsidRDefault="0025017D"/>
    <w:p w14:paraId="475C01BE" w14:textId="77777777" w:rsidR="0025017D" w:rsidRDefault="0025017D"/>
    <w:p w14:paraId="4BF51E60" w14:textId="77777777" w:rsidR="0025017D" w:rsidRDefault="0025017D"/>
    <w:p w14:paraId="7A30E7ED" w14:textId="77777777" w:rsidR="0025017D" w:rsidRDefault="0025017D"/>
    <w:p w14:paraId="13CAA884" w14:textId="77777777" w:rsidR="0025017D" w:rsidRDefault="0025017D"/>
    <w:p w14:paraId="486603BA" w14:textId="77777777" w:rsidR="0025017D" w:rsidRDefault="0025017D"/>
    <w:p w14:paraId="6B08EE2A" w14:textId="656A710B" w:rsidR="0025017D" w:rsidRDefault="0025017D">
      <w:r>
        <w:t xml:space="preserve">Homestead </w:t>
      </w:r>
      <w:proofErr w:type="gramStart"/>
      <w:r>
        <w:t>act  of</w:t>
      </w:r>
      <w:proofErr w:type="gramEnd"/>
      <w:r>
        <w:t xml:space="preserve"> 1862 &amp; the Oklahoma Land Rushes</w:t>
      </w:r>
    </w:p>
    <w:p w14:paraId="1B871CB3" w14:textId="77777777" w:rsidR="0025017D" w:rsidRDefault="0025017D"/>
    <w:p w14:paraId="1B56C00A" w14:textId="77777777" w:rsidR="0025017D" w:rsidRDefault="0025017D"/>
    <w:p w14:paraId="51B5FC28" w14:textId="77777777" w:rsidR="0025017D" w:rsidRDefault="0025017D"/>
    <w:p w14:paraId="4525F458" w14:textId="77777777" w:rsidR="0025017D" w:rsidRDefault="0025017D"/>
    <w:p w14:paraId="2FBEEF27" w14:textId="77777777" w:rsidR="0025017D" w:rsidRDefault="0025017D"/>
    <w:p w14:paraId="7A899BF1" w14:textId="1A6F8B9D" w:rsidR="0025017D" w:rsidRDefault="0025017D">
      <w:r>
        <w:t>Indian Wars 1850s – 1870s</w:t>
      </w:r>
    </w:p>
    <w:p w14:paraId="295A99C7" w14:textId="77777777" w:rsidR="0025017D" w:rsidRDefault="0025017D"/>
    <w:p w14:paraId="50F249DE" w14:textId="77777777" w:rsidR="0025017D" w:rsidRDefault="0025017D"/>
    <w:p w14:paraId="3A7A2CCE" w14:textId="77777777" w:rsidR="0025017D" w:rsidRDefault="0025017D"/>
    <w:p w14:paraId="65C73947" w14:textId="77777777" w:rsidR="0025017D" w:rsidRDefault="0025017D"/>
    <w:p w14:paraId="79E68708" w14:textId="77777777" w:rsidR="0025017D" w:rsidRDefault="0025017D"/>
    <w:p w14:paraId="2903E61D" w14:textId="77777777" w:rsidR="0025017D" w:rsidRDefault="0025017D"/>
    <w:p w14:paraId="2A456FD6" w14:textId="3F4E264E" w:rsidR="0025017D" w:rsidRDefault="0025017D">
      <w:r>
        <w:t xml:space="preserve">Sioux War 1876 - 77 </w:t>
      </w:r>
    </w:p>
    <w:p w14:paraId="57E0A826" w14:textId="77777777" w:rsidR="0025017D" w:rsidRDefault="0025017D"/>
    <w:p w14:paraId="657CCC46" w14:textId="4BD9A706" w:rsidR="0025017D" w:rsidRDefault="0025017D"/>
    <w:p w14:paraId="733E5FC1" w14:textId="52C0D935" w:rsidR="0025017D" w:rsidRDefault="0025017D">
      <w:r>
        <w:t>Custer</w:t>
      </w:r>
    </w:p>
    <w:p w14:paraId="5E1CD431" w14:textId="77777777" w:rsidR="0025017D" w:rsidRDefault="0025017D"/>
    <w:p w14:paraId="4B773446" w14:textId="77777777" w:rsidR="0025017D" w:rsidRDefault="0025017D"/>
    <w:p w14:paraId="4C255EF0" w14:textId="77777777" w:rsidR="0025017D" w:rsidRDefault="0025017D"/>
    <w:p w14:paraId="3BF16033" w14:textId="4376D712" w:rsidR="0025017D" w:rsidRDefault="0025017D">
      <w:r>
        <w:t>Sitting Bull &amp; Crazy Horse</w:t>
      </w:r>
    </w:p>
    <w:p w14:paraId="77CAF3FC" w14:textId="77777777" w:rsidR="0025017D" w:rsidRDefault="0025017D"/>
    <w:p w14:paraId="359161FB" w14:textId="77777777" w:rsidR="0025017D" w:rsidRDefault="0025017D"/>
    <w:p w14:paraId="38FAE7F4" w14:textId="77777777" w:rsidR="0025017D" w:rsidRDefault="0025017D"/>
    <w:p w14:paraId="22289A93" w14:textId="77777777" w:rsidR="0025017D" w:rsidRDefault="0025017D"/>
    <w:p w14:paraId="555BE776" w14:textId="77777777" w:rsidR="0025017D" w:rsidRDefault="0025017D"/>
    <w:p w14:paraId="27D716E2" w14:textId="516DE698" w:rsidR="0025017D" w:rsidRDefault="0025017D">
      <w:r>
        <w:t>Battle of Little Bighorn</w:t>
      </w:r>
    </w:p>
    <w:p w14:paraId="6B3238D0" w14:textId="77777777" w:rsidR="0025017D" w:rsidRDefault="0025017D"/>
    <w:p w14:paraId="09A0CCEA" w14:textId="77777777" w:rsidR="0025017D" w:rsidRDefault="0025017D"/>
    <w:p w14:paraId="0E989943" w14:textId="77777777" w:rsidR="0025017D" w:rsidRDefault="0025017D"/>
    <w:p w14:paraId="1BF0C32E" w14:textId="77777777" w:rsidR="0025017D" w:rsidRDefault="0025017D"/>
    <w:p w14:paraId="0B17E431" w14:textId="77777777" w:rsidR="0025017D" w:rsidRDefault="0025017D"/>
    <w:p w14:paraId="6319D5CE" w14:textId="18D5C785" w:rsidR="0025017D" w:rsidRDefault="0025017D">
      <w:r>
        <w:t>Wounded Knee 1890</w:t>
      </w:r>
    </w:p>
    <w:p w14:paraId="1BF4CACE" w14:textId="77777777" w:rsidR="0025017D" w:rsidRDefault="0025017D"/>
    <w:p w14:paraId="58CFDA7A" w14:textId="77777777" w:rsidR="0025017D" w:rsidRDefault="0025017D"/>
    <w:p w14:paraId="6B10C95D" w14:textId="77777777" w:rsidR="0025017D" w:rsidRDefault="0025017D"/>
    <w:p w14:paraId="5D509384" w14:textId="77777777" w:rsidR="0025017D" w:rsidRDefault="0025017D"/>
    <w:p w14:paraId="403F712C" w14:textId="77777777" w:rsidR="0025017D" w:rsidRDefault="0025017D"/>
    <w:p w14:paraId="68E95139" w14:textId="0F797D00" w:rsidR="0025017D" w:rsidRDefault="00483C0A">
      <w:r>
        <w:t>Commodore Perry and Japan</w:t>
      </w:r>
    </w:p>
    <w:p w14:paraId="6AFA7180" w14:textId="77777777" w:rsidR="00483C0A" w:rsidRDefault="00483C0A"/>
    <w:p w14:paraId="6D2437EF" w14:textId="77777777" w:rsidR="00483C0A" w:rsidRDefault="00483C0A"/>
    <w:p w14:paraId="30B7A76E" w14:textId="6993A414" w:rsidR="00483C0A" w:rsidRDefault="00483C0A">
      <w:r>
        <w:t>Imperialism</w:t>
      </w:r>
    </w:p>
    <w:p w14:paraId="10B9D4EA" w14:textId="77777777" w:rsidR="00483C0A" w:rsidRDefault="00483C0A"/>
    <w:p w14:paraId="15024BEF" w14:textId="77777777" w:rsidR="00483C0A" w:rsidRDefault="00483C0A"/>
    <w:p w14:paraId="55034C91" w14:textId="5F8ECAAC" w:rsidR="00483C0A" w:rsidRDefault="00483C0A">
      <w:r>
        <w:lastRenderedPageBreak/>
        <w:t>Seward’s Folly</w:t>
      </w:r>
    </w:p>
    <w:p w14:paraId="5D760C6F" w14:textId="77777777" w:rsidR="00483C0A" w:rsidRDefault="00483C0A"/>
    <w:p w14:paraId="045CF19D" w14:textId="4C9438CC" w:rsidR="00483C0A" w:rsidRPr="00483C0A" w:rsidRDefault="00483C0A">
      <w:pPr>
        <w:rPr>
          <w:b/>
          <w:bCs/>
        </w:rPr>
      </w:pPr>
      <w:r w:rsidRPr="00483C0A">
        <w:rPr>
          <w:b/>
          <w:bCs/>
        </w:rPr>
        <w:t>Spanish American War Causes:</w:t>
      </w:r>
    </w:p>
    <w:p w14:paraId="30E5C89C" w14:textId="6AB3AD48" w:rsidR="00483C0A" w:rsidRDefault="00483C0A">
      <w:r>
        <w:t>Yellow Journalism</w:t>
      </w:r>
    </w:p>
    <w:p w14:paraId="6CFDC388" w14:textId="77777777" w:rsidR="00483C0A" w:rsidRDefault="00483C0A"/>
    <w:p w14:paraId="4FD1D92E" w14:textId="77777777" w:rsidR="00483C0A" w:rsidRDefault="00483C0A"/>
    <w:p w14:paraId="3A56DF0A" w14:textId="576DB754" w:rsidR="00483C0A" w:rsidRDefault="00483C0A"/>
    <w:p w14:paraId="61F344AC" w14:textId="47A3F228" w:rsidR="00483C0A" w:rsidRDefault="00483C0A">
      <w:r>
        <w:t>The Maine</w:t>
      </w:r>
    </w:p>
    <w:p w14:paraId="42FE2286" w14:textId="77777777" w:rsidR="00483C0A" w:rsidRDefault="00483C0A"/>
    <w:p w14:paraId="720D90F7" w14:textId="77777777" w:rsidR="00483C0A" w:rsidRDefault="00483C0A"/>
    <w:p w14:paraId="6800525D" w14:textId="77636A06" w:rsidR="00483C0A" w:rsidRPr="00483C0A" w:rsidRDefault="00483C0A">
      <w:pPr>
        <w:rPr>
          <w:b/>
          <w:bCs/>
        </w:rPr>
      </w:pPr>
      <w:proofErr w:type="gramStart"/>
      <w:r w:rsidRPr="00483C0A">
        <w:rPr>
          <w:b/>
          <w:bCs/>
        </w:rPr>
        <w:t>Results :</w:t>
      </w:r>
      <w:proofErr w:type="gramEnd"/>
      <w:r w:rsidRPr="00483C0A">
        <w:rPr>
          <w:b/>
          <w:bCs/>
        </w:rPr>
        <w:t xml:space="preserve"> </w:t>
      </w:r>
    </w:p>
    <w:p w14:paraId="37238EC8" w14:textId="4F9A902C" w:rsidR="00483C0A" w:rsidRDefault="00483C0A" w:rsidP="00483C0A">
      <w:pPr>
        <w:pStyle w:val="ListParagraph"/>
        <w:numPr>
          <w:ilvl w:val="0"/>
          <w:numId w:val="3"/>
        </w:numPr>
      </w:pPr>
      <w:r>
        <w:t xml:space="preserve">          </w:t>
      </w:r>
    </w:p>
    <w:p w14:paraId="4FC616E3" w14:textId="3AA73CB3" w:rsidR="00483C0A" w:rsidRDefault="00483C0A" w:rsidP="00483C0A"/>
    <w:p w14:paraId="25043362" w14:textId="77777777" w:rsidR="00483C0A" w:rsidRDefault="00483C0A" w:rsidP="00483C0A"/>
    <w:p w14:paraId="3C4BAB91" w14:textId="794122EB" w:rsidR="00483C0A" w:rsidRDefault="00483C0A" w:rsidP="00483C0A">
      <w:pPr>
        <w:pStyle w:val="ListParagraph"/>
        <w:numPr>
          <w:ilvl w:val="0"/>
          <w:numId w:val="3"/>
        </w:numPr>
      </w:pPr>
      <w:r>
        <w:t xml:space="preserve">      </w:t>
      </w:r>
    </w:p>
    <w:p w14:paraId="4D0E5A90" w14:textId="77777777" w:rsidR="00483C0A" w:rsidRDefault="00483C0A" w:rsidP="00483C0A"/>
    <w:p w14:paraId="18A0C7C4" w14:textId="77777777" w:rsidR="00483C0A" w:rsidRDefault="00483C0A" w:rsidP="00483C0A"/>
    <w:p w14:paraId="3E9B1BD6" w14:textId="77777777" w:rsidR="00483C0A" w:rsidRDefault="00483C0A" w:rsidP="00483C0A"/>
    <w:p w14:paraId="71B51E56" w14:textId="488BA4B8" w:rsidR="00483C0A" w:rsidRDefault="00483C0A" w:rsidP="00483C0A">
      <w:pPr>
        <w:pStyle w:val="ListParagraph"/>
        <w:numPr>
          <w:ilvl w:val="0"/>
          <w:numId w:val="3"/>
        </w:numPr>
      </w:pPr>
    </w:p>
    <w:sectPr w:rsidR="0048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640"/>
    <w:multiLevelType w:val="hybridMultilevel"/>
    <w:tmpl w:val="A2D0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13189"/>
    <w:multiLevelType w:val="hybridMultilevel"/>
    <w:tmpl w:val="602A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213F"/>
    <w:multiLevelType w:val="hybridMultilevel"/>
    <w:tmpl w:val="6F4C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9202">
    <w:abstractNumId w:val="1"/>
  </w:num>
  <w:num w:numId="2" w16cid:durableId="1245994211">
    <w:abstractNumId w:val="2"/>
  </w:num>
  <w:num w:numId="3" w16cid:durableId="152987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7D"/>
    <w:rsid w:val="0025017D"/>
    <w:rsid w:val="00483C0A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5A0C"/>
  <w15:chartTrackingRefBased/>
  <w15:docId w15:val="{53D7ECB4-5710-40FB-9865-8DC8448B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1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1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1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1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1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1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1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1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1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1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1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1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1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1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1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1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1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1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01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1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01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01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1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01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01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1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1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01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2024-01-18T21:52:00Z</dcterms:created>
  <dcterms:modified xsi:type="dcterms:W3CDTF">2024-01-18T22:08:00Z</dcterms:modified>
</cp:coreProperties>
</file>